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80" w:rsidRPr="004A1718" w:rsidRDefault="008A5180" w:rsidP="008A5180">
      <w:pPr>
        <w:spacing w:after="0" w:line="240" w:lineRule="auto"/>
        <w:rPr>
          <w:b/>
          <w:noProof/>
          <w:sz w:val="24"/>
        </w:rPr>
      </w:pPr>
      <w:bookmarkStart w:id="0" w:name="_GoBack"/>
      <w:r w:rsidRPr="004A1718">
        <w:rPr>
          <w:b/>
          <w:noProof/>
          <w:sz w:val="24"/>
        </w:rPr>
        <w:t xml:space="preserve">API to access monitoring and runtime entities: </w:t>
      </w:r>
    </w:p>
    <w:p w:rsidR="008A5180" w:rsidRPr="00277F8C" w:rsidRDefault="008A5180" w:rsidP="008A5180">
      <w:pPr>
        <w:spacing w:after="0" w:line="240" w:lineRule="auto"/>
        <w:rPr>
          <w:noProof/>
        </w:rPr>
      </w:pPr>
      <w:r>
        <w:rPr>
          <w:noProof/>
        </w:rPr>
        <w:t>Message processing log and other runtime entities can be read using REST based OData APIs. These APIs can be used  to render the corresponding information in other applications and interfaces.</w:t>
      </w:r>
    </w:p>
    <w:p w:rsidR="008A5180" w:rsidRDefault="008A5180" w:rsidP="008A5180">
      <w:pPr>
        <w:spacing w:after="0" w:line="240" w:lineRule="auto"/>
        <w:rPr>
          <w:noProof/>
        </w:rPr>
      </w:pPr>
    </w:p>
    <w:p w:rsidR="008A5180" w:rsidRPr="00977AF2" w:rsidRDefault="008A5180" w:rsidP="008A5180">
      <w:pPr>
        <w:spacing w:after="0" w:line="240" w:lineRule="auto"/>
        <w:rPr>
          <w:noProof/>
        </w:rPr>
      </w:pPr>
      <w:r w:rsidRPr="00977AF2">
        <w:rPr>
          <w:noProof/>
        </w:rPr>
        <w:t>The format of the OData API is:</w:t>
      </w:r>
    </w:p>
    <w:p w:rsidR="008A5180" w:rsidRPr="00977AF2" w:rsidRDefault="008A5180" w:rsidP="008A5180">
      <w:pPr>
        <w:spacing w:after="0" w:line="240" w:lineRule="auto"/>
        <w:rPr>
          <w:rStyle w:val="Hyperlink"/>
        </w:rPr>
      </w:pPr>
      <w:hyperlink w:history="1">
        <w:r w:rsidRPr="00897754">
          <w:rPr>
            <w:rStyle w:val="Hyperlink"/>
            <w:noProof/>
          </w:rPr>
          <w:t>https://&lt;tmn&gt;/api/v1/&lt;Entity&gt;[&lt;ID&gt;]/[Property]?[&lt;filter/select</w:t>
        </w:r>
      </w:hyperlink>
      <w:r>
        <w:rPr>
          <w:rStyle w:val="Hyperlink"/>
          <w:noProof/>
        </w:rPr>
        <w:t xml:space="preserve"> options</w:t>
      </w:r>
      <w:r w:rsidRPr="00977AF2">
        <w:rPr>
          <w:rStyle w:val="Hyperlink"/>
        </w:rPr>
        <w:t xml:space="preserve">&gt;]  </w:t>
      </w:r>
    </w:p>
    <w:p w:rsidR="008A5180" w:rsidRDefault="008A5180" w:rsidP="008A5180">
      <w:pPr>
        <w:spacing w:after="0" w:line="240" w:lineRule="auto"/>
        <w:rPr>
          <w:noProof/>
        </w:rPr>
      </w:pPr>
    </w:p>
    <w:p w:rsidR="008A5180" w:rsidRDefault="008A5180" w:rsidP="008A5180">
      <w:pPr>
        <w:rPr>
          <w:noProof/>
        </w:rPr>
      </w:pPr>
      <w:r w:rsidRPr="00A00612">
        <w:rPr>
          <w:b/>
          <w:noProof/>
        </w:rPr>
        <w:t>&lt;tmn&gt;</w:t>
      </w:r>
      <w:r w:rsidRPr="00977AF2">
        <w:rPr>
          <w:noProof/>
        </w:rPr>
        <w:t xml:space="preserve"> - </w:t>
      </w:r>
      <w:r>
        <w:rPr>
          <w:noProof/>
        </w:rPr>
        <w:t>tenant management node URL</w:t>
      </w:r>
    </w:p>
    <w:p w:rsidR="008A5180" w:rsidRDefault="008A5180" w:rsidP="008A5180">
      <w:pPr>
        <w:rPr>
          <w:noProof/>
        </w:rPr>
      </w:pPr>
      <w:r w:rsidRPr="00A00612">
        <w:rPr>
          <w:b/>
          <w:noProof/>
        </w:rPr>
        <w:t>&lt;Entity&gt;</w:t>
      </w:r>
      <w:r>
        <w:rPr>
          <w:noProof/>
        </w:rPr>
        <w:t xml:space="preserve"> - the resource whose information needs to be retrieved. For the list of supported entities, refer to </w:t>
      </w:r>
      <w:hyperlink r:id="rId5" w:history="1">
        <w:r w:rsidRPr="00897754">
          <w:rPr>
            <w:rStyle w:val="Hyperlink"/>
            <w:noProof/>
          </w:rPr>
          <w:t>https://uacp2.hana.ondemand.com/viewer/DRAFT/4e2b95bfe5f84915b5e54a6dd9213b46/Cloud/en-US/9e990d5d0a1e438dbb3675d43a8f91c3.html</w:t>
        </w:r>
      </w:hyperlink>
      <w:r>
        <w:rPr>
          <w:noProof/>
        </w:rPr>
        <w:t xml:space="preserve"> </w:t>
      </w:r>
    </w:p>
    <w:p w:rsidR="008A5180" w:rsidRDefault="008A5180" w:rsidP="008A5180">
      <w:pPr>
        <w:rPr>
          <w:noProof/>
        </w:rPr>
      </w:pPr>
      <w:r w:rsidRPr="00A00612">
        <w:rPr>
          <w:b/>
          <w:noProof/>
        </w:rPr>
        <w:t>&lt;ID&gt;</w:t>
      </w:r>
      <w:r>
        <w:rPr>
          <w:noProof/>
        </w:rPr>
        <w:t xml:space="preserve"> - unique identifier of the resource/entity being queried.</w:t>
      </w:r>
    </w:p>
    <w:p w:rsidR="008A5180" w:rsidRPr="00977AF2" w:rsidRDefault="008A5180" w:rsidP="008A5180">
      <w:pPr>
        <w:spacing w:after="0" w:line="240" w:lineRule="auto"/>
        <w:rPr>
          <w:noProof/>
        </w:rPr>
      </w:pPr>
      <w:r w:rsidRPr="00A00612">
        <w:rPr>
          <w:noProof/>
        </w:rPr>
        <w:t xml:space="preserve">Each entity is specified by a number of </w:t>
      </w:r>
      <w:r w:rsidRPr="00A00612">
        <w:rPr>
          <w:b/>
          <w:noProof/>
        </w:rPr>
        <w:t>properties</w:t>
      </w:r>
      <w:r>
        <w:rPr>
          <w:noProof/>
        </w:rPr>
        <w:t xml:space="preserve"> to which </w:t>
      </w:r>
      <w:r w:rsidRPr="00A00612">
        <w:rPr>
          <w:b/>
          <w:noProof/>
        </w:rPr>
        <w:t>filter/select options</w:t>
      </w:r>
      <w:r w:rsidRPr="00A00612">
        <w:rPr>
          <w:noProof/>
        </w:rPr>
        <w:t xml:space="preserve"> can also be applied</w:t>
      </w:r>
    </w:p>
    <w:p w:rsidR="00AD2A9A" w:rsidRDefault="00AD2A9A" w:rsidP="00AD2A9A">
      <w:pPr>
        <w:spacing w:after="0" w:line="240" w:lineRule="auto"/>
        <w:rPr>
          <w:noProof/>
        </w:rPr>
      </w:pPr>
    </w:p>
    <w:p w:rsidR="00362BC6" w:rsidRDefault="008A5180" w:rsidP="008A5180">
      <w:pPr>
        <w:rPr>
          <w:rStyle w:val="Hyperlink"/>
          <w:noProof/>
        </w:rPr>
      </w:pPr>
      <w:r>
        <w:rPr>
          <w:noProof/>
        </w:rPr>
        <w:t xml:space="preserve">For </w:t>
      </w:r>
      <w:r w:rsidRPr="00A00612">
        <w:rPr>
          <w:b/>
          <w:noProof/>
        </w:rPr>
        <w:t>examples</w:t>
      </w:r>
      <w:r>
        <w:rPr>
          <w:noProof/>
        </w:rPr>
        <w:t xml:space="preserve"> on how the above API can be used, refer to </w:t>
      </w:r>
      <w:hyperlink r:id="rId6" w:history="1">
        <w:r w:rsidRPr="00897754">
          <w:rPr>
            <w:rStyle w:val="Hyperlink"/>
            <w:noProof/>
          </w:rPr>
          <w:t>https://uacp2.hana.ondemand.com/vie</w:t>
        </w:r>
        <w:r w:rsidRPr="00897754">
          <w:rPr>
            <w:rStyle w:val="Hyperlink"/>
            <w:noProof/>
          </w:rPr>
          <w:t>w</w:t>
        </w:r>
        <w:r w:rsidRPr="00897754">
          <w:rPr>
            <w:rStyle w:val="Hyperlink"/>
            <w:noProof/>
          </w:rPr>
          <w:t>er/DRAFT/4e2b95bfe5f84915b5e54a6dd9213b46/Cloud/en-US/cb643921a2ab4a4d8c5f7fc092120811.html</w:t>
        </w:r>
      </w:hyperlink>
    </w:p>
    <w:p w:rsidR="008A5180" w:rsidRPr="008A5180" w:rsidRDefault="008A5180" w:rsidP="008A5180">
      <w:pPr>
        <w:rPr>
          <w:rStyle w:val="Hyperlink"/>
          <w:noProof/>
          <w:color w:val="auto"/>
        </w:rPr>
      </w:pPr>
      <w:r w:rsidRPr="008A5180">
        <w:rPr>
          <w:rStyle w:val="Hyperlink"/>
          <w:noProof/>
          <w:color w:val="auto"/>
        </w:rPr>
        <w:t>Login used:</w:t>
      </w:r>
      <w:r w:rsidRPr="003E5184">
        <w:rPr>
          <w:rStyle w:val="Hyperlink"/>
          <w:noProof/>
          <w:color w:val="auto"/>
          <w:u w:val="none"/>
        </w:rPr>
        <w:t xml:space="preserve"> </w:t>
      </w:r>
      <w:r w:rsidRPr="008A5180">
        <w:rPr>
          <w:rStyle w:val="Hyperlink"/>
          <w:noProof/>
          <w:color w:val="auto"/>
          <w:u w:val="none"/>
        </w:rPr>
        <w:t>to access this API, you shall use the same user</w:t>
      </w:r>
      <w:r w:rsidR="00AD2A9A">
        <w:rPr>
          <w:rStyle w:val="Hyperlink"/>
          <w:noProof/>
          <w:color w:val="auto"/>
          <w:u w:val="none"/>
        </w:rPr>
        <w:t>/</w:t>
      </w:r>
      <w:r w:rsidRPr="008A5180">
        <w:rPr>
          <w:rStyle w:val="Hyperlink"/>
          <w:noProof/>
          <w:color w:val="auto"/>
          <w:u w:val="none"/>
        </w:rPr>
        <w:t>password that you use to access the tenant.</w:t>
      </w:r>
    </w:p>
    <w:p w:rsidR="008A5180" w:rsidRDefault="008A5180" w:rsidP="008A5180">
      <w:pPr>
        <w:rPr>
          <w:rStyle w:val="Hyperlink"/>
          <w:noProof/>
          <w:color w:val="auto"/>
          <w:u w:val="none"/>
        </w:rPr>
      </w:pPr>
      <w:r w:rsidRPr="008A5180">
        <w:rPr>
          <w:rStyle w:val="Hyperlink"/>
          <w:noProof/>
          <w:color w:val="auto"/>
        </w:rPr>
        <w:t>Note:</w:t>
      </w:r>
      <w:r w:rsidRPr="003E5184">
        <w:rPr>
          <w:rStyle w:val="Hyperlink"/>
          <w:noProof/>
          <w:color w:val="auto"/>
          <w:u w:val="none"/>
        </w:rPr>
        <w:t xml:space="preserve"> </w:t>
      </w:r>
      <w:r>
        <w:rPr>
          <w:rStyle w:val="Hyperlink"/>
          <w:noProof/>
          <w:color w:val="auto"/>
          <w:u w:val="none"/>
        </w:rPr>
        <w:t>The above API only returns the message processing log header and quick link to additional information.</w:t>
      </w:r>
      <w:r w:rsidR="00EE039D">
        <w:rPr>
          <w:rStyle w:val="Hyperlink"/>
          <w:noProof/>
          <w:color w:val="auto"/>
          <w:u w:val="none"/>
        </w:rPr>
        <w:t xml:space="preserve"> Detailed message processing log is not rendered. </w:t>
      </w:r>
    </w:p>
    <w:p w:rsidR="003E5184" w:rsidRDefault="008A5180" w:rsidP="008A5180">
      <w:pPr>
        <w:rPr>
          <w:rStyle w:val="Hyperlink"/>
          <w:noProof/>
          <w:color w:val="auto"/>
          <w:u w:val="none"/>
        </w:rPr>
      </w:pPr>
      <w:r>
        <w:rPr>
          <w:rStyle w:val="Hyperlink"/>
          <w:noProof/>
          <w:color w:val="auto"/>
          <w:u w:val="none"/>
        </w:rPr>
        <w:t xml:space="preserve">Example: </w:t>
      </w:r>
    </w:p>
    <w:p w:rsidR="008A5180" w:rsidRPr="003E5184" w:rsidRDefault="003E5184" w:rsidP="003E5184">
      <w:pPr>
        <w:pStyle w:val="ListParagraph"/>
        <w:numPr>
          <w:ilvl w:val="0"/>
          <w:numId w:val="1"/>
        </w:numPr>
        <w:rPr>
          <w:rStyle w:val="Hyperlink"/>
          <w:noProof/>
          <w:color w:val="auto"/>
          <w:u w:val="none"/>
        </w:rPr>
      </w:pPr>
      <w:hyperlink r:id="rId7" w:history="1">
        <w:r w:rsidRPr="008E7D08">
          <w:rPr>
            <w:rStyle w:val="Hyperlink"/>
            <w:noProof/>
          </w:rPr>
          <w:t>https://XXXX-tmn.hci.eu1.hana.ondemand.com/api/v1/MessageProcessingLogs</w:t>
        </w:r>
      </w:hyperlink>
      <w:r w:rsidRPr="003E5184">
        <w:rPr>
          <w:rStyle w:val="Hyperlink"/>
          <w:noProof/>
          <w:color w:val="auto"/>
          <w:u w:val="none"/>
        </w:rPr>
        <w:t xml:space="preserve"> gives all the message processing logs on the said tenant:</w:t>
      </w:r>
    </w:p>
    <w:p w:rsidR="008A5180" w:rsidRDefault="003E5184" w:rsidP="003E5184">
      <w:pPr>
        <w:ind w:left="720"/>
      </w:pPr>
      <w:r>
        <w:rPr>
          <w:noProof/>
        </w:rPr>
        <w:drawing>
          <wp:inline distT="0" distB="0" distL="0" distR="0">
            <wp:extent cx="5144135" cy="2333684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058" cy="233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184" w:rsidRDefault="003E5184" w:rsidP="003E5184">
      <w:pPr>
        <w:spacing w:after="0" w:line="240" w:lineRule="auto"/>
        <w:ind w:left="720"/>
      </w:pPr>
    </w:p>
    <w:p w:rsidR="003E5184" w:rsidRDefault="003E5184" w:rsidP="003E5184">
      <w:pPr>
        <w:pStyle w:val="ListParagraph"/>
        <w:numPr>
          <w:ilvl w:val="0"/>
          <w:numId w:val="1"/>
        </w:numPr>
        <w:spacing w:after="0" w:line="240" w:lineRule="auto"/>
      </w:pPr>
      <w:hyperlink r:id="rId9" w:history="1">
        <w:r w:rsidRPr="008E7D08">
          <w:rPr>
            <w:rStyle w:val="Hyperlink"/>
          </w:rPr>
          <w:t>https://XXXXX-tmn.hci.eu1.hana.ondemand.com/api/v1/MessageProcessingLogs('AFkZe9ZPPCqNsop8OtUoPQW_p4l9')</w:t>
        </w:r>
      </w:hyperlink>
      <w:r>
        <w:t xml:space="preserve"> </w:t>
      </w:r>
      <w:r w:rsidR="00AD2A9A">
        <w:t xml:space="preserve">gives all the details about the message processing whose </w:t>
      </w:r>
      <w:proofErr w:type="spellStart"/>
      <w:r w:rsidR="00AD2A9A">
        <w:t>messageGuid</w:t>
      </w:r>
      <w:proofErr w:type="spellEnd"/>
      <w:r w:rsidR="00AD2A9A">
        <w:t xml:space="preserve"> is specified:</w:t>
      </w:r>
    </w:p>
    <w:p w:rsidR="00AD2A9A" w:rsidRDefault="00AD2A9A" w:rsidP="00AD2A9A">
      <w:pPr>
        <w:pStyle w:val="ListParagraph"/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935345" cy="235077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A9A" w:rsidRDefault="00AD2A9A" w:rsidP="00AD2A9A">
      <w:pPr>
        <w:pStyle w:val="ListParagraph"/>
        <w:spacing w:after="0" w:line="240" w:lineRule="auto"/>
      </w:pPr>
    </w:p>
    <w:p w:rsidR="003E5184" w:rsidRDefault="00AD2A9A" w:rsidP="00AD2A9A">
      <w:pPr>
        <w:pStyle w:val="ListParagraph"/>
        <w:numPr>
          <w:ilvl w:val="0"/>
          <w:numId w:val="1"/>
        </w:numPr>
        <w:spacing w:after="0" w:line="240" w:lineRule="auto"/>
      </w:pPr>
      <w:hyperlink r:id="rId11" w:history="1">
        <w:r w:rsidRPr="008E7D08">
          <w:rPr>
            <w:rStyle w:val="Hyperlink"/>
          </w:rPr>
          <w:t>https://XXXXX-tmn.hci.eu1.hana.ondemand.com/api/v1/IntegrationRuntimeArtifacts</w:t>
        </w:r>
      </w:hyperlink>
      <w:r>
        <w:t xml:space="preserve"> gives the list of all the artifacts deployed on the tenant:</w:t>
      </w:r>
    </w:p>
    <w:p w:rsidR="00AD2A9A" w:rsidRDefault="00AD2A9A" w:rsidP="00AD2A9A">
      <w:pPr>
        <w:pStyle w:val="ListParagraph"/>
        <w:spacing w:after="0" w:line="240" w:lineRule="auto"/>
      </w:pPr>
    </w:p>
    <w:p w:rsidR="00AD2A9A" w:rsidRDefault="00AD2A9A" w:rsidP="00AD2A9A">
      <w:pPr>
        <w:spacing w:after="0" w:line="240" w:lineRule="auto"/>
        <w:ind w:left="720"/>
      </w:pPr>
      <w:r>
        <w:rPr>
          <w:noProof/>
        </w:rPr>
        <w:drawing>
          <wp:inline distT="0" distB="0" distL="0" distR="0">
            <wp:extent cx="5929630" cy="2782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A9A" w:rsidRDefault="00AD2A9A" w:rsidP="00AD2A9A">
      <w:pPr>
        <w:pStyle w:val="ListParagraph"/>
        <w:spacing w:after="0" w:line="240" w:lineRule="auto"/>
      </w:pPr>
    </w:p>
    <w:p w:rsidR="00AD2A9A" w:rsidRDefault="00AD2A9A" w:rsidP="00AD2A9A">
      <w:pPr>
        <w:pStyle w:val="ListParagraph"/>
        <w:spacing w:after="0" w:line="240" w:lineRule="auto"/>
      </w:pPr>
    </w:p>
    <w:p w:rsidR="00AD2A9A" w:rsidRPr="008A5180" w:rsidRDefault="00AD2A9A" w:rsidP="00AD2A9A">
      <w:pPr>
        <w:pStyle w:val="ListParagraph"/>
        <w:spacing w:after="0" w:line="240" w:lineRule="auto"/>
      </w:pPr>
      <w:r>
        <w:t xml:space="preserve">Visit </w:t>
      </w:r>
      <w:hyperlink r:id="rId13" w:history="1">
        <w:r w:rsidRPr="008E7D08">
          <w:rPr>
            <w:rStyle w:val="Hyperlink"/>
          </w:rPr>
          <w:t>http://www.odata.org</w:t>
        </w:r>
      </w:hyperlink>
      <w:r>
        <w:t xml:space="preserve"> to know more about </w:t>
      </w:r>
      <w:r w:rsidRPr="00AD2A9A">
        <w:t xml:space="preserve">how </w:t>
      </w:r>
      <w:r>
        <w:t xml:space="preserve">to construct the </w:t>
      </w:r>
      <w:r w:rsidRPr="00AD2A9A">
        <w:t>query options.</w:t>
      </w:r>
      <w:bookmarkEnd w:id="0"/>
    </w:p>
    <w:sectPr w:rsidR="00AD2A9A" w:rsidRPr="008A5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5C2"/>
    <w:multiLevelType w:val="hybridMultilevel"/>
    <w:tmpl w:val="066E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80"/>
    <w:rsid w:val="00064F71"/>
    <w:rsid w:val="00362BC6"/>
    <w:rsid w:val="003E5184"/>
    <w:rsid w:val="008A5180"/>
    <w:rsid w:val="008E2A84"/>
    <w:rsid w:val="00AD2A9A"/>
    <w:rsid w:val="00E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BAB5"/>
  <w15:chartTrackingRefBased/>
  <w15:docId w15:val="{38984D16-5186-448A-B20E-00AA7F2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51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1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51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dat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XXX-tmn.hci.eu1.hana.ondemand.com/api/v1/MessageProcessingLogs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acp2.hana.ondemand.com/viewer/DRAFT/4e2b95bfe5f84915b5e54a6dd9213b46/Cloud/en-US/cb643921a2ab4a4d8c5f7fc092120811.html" TargetMode="External"/><Relationship Id="rId11" Type="http://schemas.openxmlformats.org/officeDocument/2006/relationships/hyperlink" Target="https://XXXXX-tmn.hci.eu1.hana.ondemand.com/api/v1/IntegrationRuntimeArtifacts" TargetMode="External"/><Relationship Id="rId5" Type="http://schemas.openxmlformats.org/officeDocument/2006/relationships/hyperlink" Target="https://uacp2.hana.ondemand.com/viewer/DRAFT/4e2b95bfe5f84915b5e54a6dd9213b46/Cloud/en-US/9e990d5d0a1e438dbb3675d43a8f91c3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XXXXX-tmn.hci.eu1.hana.ondemand.com/api/v1/MessageProcessingLogs('AFkZe9ZPPCqNsop8OtUoPQW_p4l9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2</cp:revision>
  <dcterms:created xsi:type="dcterms:W3CDTF">2017-06-13T10:01:00Z</dcterms:created>
  <dcterms:modified xsi:type="dcterms:W3CDTF">2017-06-13T10:37:00Z</dcterms:modified>
</cp:coreProperties>
</file>